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8C" w:rsidRDefault="001B058C" w:rsidP="001B058C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7B6515" wp14:editId="7EE1A35A">
            <wp:simplePos x="0" y="0"/>
            <wp:positionH relativeFrom="column">
              <wp:posOffset>-499905</wp:posOffset>
            </wp:positionH>
            <wp:positionV relativeFrom="paragraph">
              <wp:posOffset>120580</wp:posOffset>
            </wp:positionV>
            <wp:extent cx="6199832" cy="4451420"/>
            <wp:effectExtent l="0" t="0" r="0" b="6350"/>
            <wp:wrapNone/>
            <wp:docPr id="3" name="תמונה 3" descr="12 | סמייל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| סמייל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12" cy="44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8C" w:rsidRDefault="001B058C" w:rsidP="001B058C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:rsidR="001B058C" w:rsidRPr="001B058C" w:rsidRDefault="001B058C" w:rsidP="003922F2">
      <w:pPr>
        <w:jc w:val="center"/>
        <w:rPr>
          <w:rFonts w:ascii="David" w:hAnsi="David" w:cs="Gan CLM"/>
          <w:b/>
          <w:bCs/>
          <w:sz w:val="24"/>
          <w:szCs w:val="24"/>
          <w:rtl/>
        </w:rPr>
      </w:pPr>
      <w:r w:rsidRPr="001B058C">
        <w:rPr>
          <w:rFonts w:ascii="David" w:hAnsi="David" w:cs="Gan CLM"/>
          <w:b/>
          <w:bCs/>
          <w:sz w:val="24"/>
          <w:szCs w:val="24"/>
          <w:rtl/>
        </w:rPr>
        <w:t xml:space="preserve">ליחידה גני אשדוד, דרושים/ות מטפלים </w:t>
      </w:r>
      <w:bookmarkStart w:id="0" w:name="_GoBack"/>
      <w:bookmarkEnd w:id="0"/>
      <w:r w:rsidRPr="001B058C">
        <w:rPr>
          <w:rFonts w:ascii="David" w:hAnsi="David" w:cs="Gan CLM"/>
          <w:b/>
          <w:bCs/>
          <w:sz w:val="24"/>
          <w:szCs w:val="24"/>
          <w:rtl/>
        </w:rPr>
        <w:t>לטיפול רגשי פרטני וקבוצתי בגנים לילדים בספקטרום האוטיסטי של העמותה לילדים בסיכון.</w:t>
      </w:r>
    </w:p>
    <w:p w:rsidR="001B058C" w:rsidRPr="001B058C" w:rsidRDefault="001B058C" w:rsidP="001B058C">
      <w:pPr>
        <w:jc w:val="center"/>
        <w:rPr>
          <w:rFonts w:ascii="David" w:hAnsi="David" w:cs="Gan CLM"/>
          <w:b/>
          <w:bCs/>
          <w:sz w:val="24"/>
          <w:szCs w:val="24"/>
          <w:rtl/>
        </w:rPr>
      </w:pPr>
      <w:r w:rsidRPr="001B058C">
        <w:rPr>
          <w:rFonts w:ascii="David" w:hAnsi="David" w:cs="Gan CLM"/>
          <w:b/>
          <w:bCs/>
          <w:sz w:val="24"/>
          <w:szCs w:val="24"/>
          <w:rtl/>
        </w:rPr>
        <w:t>עבודה בצוות רב מקצועי וסביבת עבודה מאתגרת ומפתחת הכוללת הדרכה מקצועית שוטפת, מתרפיסטים בכירים/ות ומומחים/ות בתחום האוטיזם, השתתפות בהשתלמויות, ימי עיון וקבוצות הדרכה.</w:t>
      </w:r>
    </w:p>
    <w:p w:rsidR="001B058C" w:rsidRPr="001B058C" w:rsidRDefault="001B058C" w:rsidP="001B058C">
      <w:pPr>
        <w:jc w:val="center"/>
        <w:rPr>
          <w:rFonts w:ascii="David" w:hAnsi="David" w:cs="Gan CLM"/>
          <w:b/>
          <w:bCs/>
          <w:sz w:val="24"/>
          <w:szCs w:val="24"/>
          <w:rtl/>
        </w:rPr>
      </w:pPr>
      <w:r w:rsidRPr="001B058C">
        <w:rPr>
          <w:rFonts w:ascii="David" w:hAnsi="David" w:cs="Gan CLM"/>
          <w:b/>
          <w:bCs/>
          <w:sz w:val="24"/>
          <w:szCs w:val="24"/>
          <w:rtl/>
        </w:rPr>
        <w:t>דרישות: תואר שני ממוסד אקדמי מוכר או תעודת מטפל,  ניסיון בתחום האוטיזם ועבודה עם הגיל הרך- יתרון, יכולת עבודה בצוות, רצון ללמוד ולהתפתח.</w:t>
      </w:r>
    </w:p>
    <w:p w:rsidR="001B058C" w:rsidRPr="001B058C" w:rsidRDefault="001B058C" w:rsidP="001B058C">
      <w:pPr>
        <w:jc w:val="center"/>
        <w:rPr>
          <w:rFonts w:ascii="David" w:hAnsi="David" w:cs="Gan CLM"/>
          <w:b/>
          <w:bCs/>
          <w:sz w:val="24"/>
          <w:szCs w:val="24"/>
          <w:rtl/>
        </w:rPr>
      </w:pPr>
      <w:r w:rsidRPr="001B058C">
        <w:rPr>
          <w:rFonts w:ascii="David" w:hAnsi="David" w:cs="Gan CLM"/>
          <w:b/>
          <w:bCs/>
          <w:sz w:val="24"/>
          <w:szCs w:val="24"/>
          <w:rtl/>
        </w:rPr>
        <w:t>לשליחת קו"ח:</w:t>
      </w:r>
    </w:p>
    <w:p w:rsidR="001B058C" w:rsidRPr="001B058C" w:rsidRDefault="001B058C" w:rsidP="006532CD">
      <w:pPr>
        <w:ind w:left="720" w:firstLine="720"/>
        <w:rPr>
          <w:rFonts w:ascii="David" w:hAnsi="David" w:cs="Gan CLM"/>
          <w:b/>
          <w:bCs/>
          <w:sz w:val="24"/>
          <w:szCs w:val="24"/>
          <w:rtl/>
        </w:rPr>
      </w:pPr>
      <w:r w:rsidRPr="001B058C">
        <w:rPr>
          <w:rFonts w:cs="Gan CLM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23B639AE" wp14:editId="20CF9371">
            <wp:simplePos x="0" y="0"/>
            <wp:positionH relativeFrom="column">
              <wp:posOffset>4393565</wp:posOffset>
            </wp:positionH>
            <wp:positionV relativeFrom="paragraph">
              <wp:posOffset>142240</wp:posOffset>
            </wp:positionV>
            <wp:extent cx="951865" cy="527685"/>
            <wp:effectExtent l="0" t="0" r="635" b="5715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CD">
        <w:rPr>
          <w:rFonts w:ascii="David" w:hAnsi="David" w:cs="Gan CLM" w:hint="cs"/>
          <w:b/>
          <w:bCs/>
          <w:sz w:val="24"/>
          <w:szCs w:val="24"/>
          <w:rtl/>
        </w:rPr>
        <w:t xml:space="preserve">    </w:t>
      </w:r>
      <w:r w:rsidRPr="001B058C">
        <w:rPr>
          <w:rFonts w:ascii="David" w:hAnsi="David" w:cs="Gan CLM"/>
          <w:b/>
          <w:bCs/>
          <w:sz w:val="24"/>
          <w:szCs w:val="24"/>
          <w:rtl/>
        </w:rPr>
        <w:t>פקס: 08-6817134</w:t>
      </w:r>
    </w:p>
    <w:p w:rsidR="001B058C" w:rsidRPr="001B058C" w:rsidRDefault="001B058C" w:rsidP="006532CD">
      <w:pPr>
        <w:rPr>
          <w:rFonts w:ascii="David" w:hAnsi="David" w:cs="Gan CLM"/>
          <w:b/>
          <w:bCs/>
          <w:sz w:val="24"/>
          <w:szCs w:val="24"/>
          <w:rtl/>
        </w:rPr>
      </w:pPr>
      <w:r w:rsidRPr="001B058C">
        <w:rPr>
          <w:rFonts w:ascii="David" w:hAnsi="David" w:cs="Gan CLM"/>
          <w:b/>
          <w:bCs/>
          <w:sz w:val="24"/>
          <w:szCs w:val="24"/>
          <w:rtl/>
        </w:rPr>
        <w:t>אימייל: </w:t>
      </w:r>
      <w:hyperlink r:id="rId7" w:tgtFrame="_blank" w:history="1">
        <w:r w:rsidRPr="001B058C">
          <w:rPr>
            <w:rStyle w:val="Hyperlink"/>
            <w:rFonts w:ascii="David" w:hAnsi="David" w:cs="Gan CLM"/>
            <w:b/>
            <w:bCs/>
            <w:sz w:val="24"/>
            <w:szCs w:val="24"/>
          </w:rPr>
          <w:t>ashdod.amuta@childrenatrisk.org.il</w:t>
        </w:r>
      </w:hyperlink>
    </w:p>
    <w:p w:rsidR="001B058C" w:rsidRPr="001B058C" w:rsidRDefault="001B058C" w:rsidP="001B058C">
      <w:pPr>
        <w:jc w:val="center"/>
        <w:rPr>
          <w:rFonts w:ascii="David" w:hAnsi="David" w:cs="Gan CLM"/>
          <w:b/>
          <w:bCs/>
          <w:sz w:val="24"/>
          <w:szCs w:val="24"/>
          <w:rtl/>
        </w:rPr>
      </w:pPr>
    </w:p>
    <w:p w:rsidR="00F65B58" w:rsidRDefault="00F65B58">
      <w:pPr>
        <w:rPr>
          <w:rtl/>
        </w:rPr>
      </w:pPr>
    </w:p>
    <w:p w:rsidR="001B058C" w:rsidRDefault="001B058C">
      <w:pPr>
        <w:rPr>
          <w:rtl/>
        </w:rPr>
      </w:pPr>
    </w:p>
    <w:p w:rsidR="001B058C" w:rsidRDefault="001B058C">
      <w:pPr>
        <w:rPr>
          <w:rtl/>
        </w:rPr>
      </w:pPr>
    </w:p>
    <w:p w:rsidR="001B058C" w:rsidRDefault="001B058C">
      <w:pPr>
        <w:rPr>
          <w:rtl/>
        </w:rPr>
      </w:pPr>
    </w:p>
    <w:p w:rsidR="001B058C" w:rsidRDefault="001B058C">
      <w:pPr>
        <w:rPr>
          <w:rtl/>
        </w:rPr>
      </w:pPr>
    </w:p>
    <w:p w:rsidR="001B058C" w:rsidRDefault="001B058C">
      <w:pPr>
        <w:rPr>
          <w:rtl/>
        </w:rPr>
      </w:pPr>
    </w:p>
    <w:p w:rsidR="00A43D44" w:rsidRDefault="00A43D44">
      <w:pPr>
        <w:rPr>
          <w:rtl/>
        </w:rPr>
      </w:pPr>
    </w:p>
    <w:p w:rsidR="00A43D44" w:rsidRDefault="00A43D44" w:rsidP="006D2243">
      <w:pPr>
        <w:pStyle w:val="2"/>
        <w:rPr>
          <w:rtl/>
        </w:rPr>
      </w:pPr>
    </w:p>
    <w:sectPr w:rsidR="00A43D44" w:rsidSect="00BF76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8C"/>
    <w:rsid w:val="001A2BCB"/>
    <w:rsid w:val="001B058C"/>
    <w:rsid w:val="003922F2"/>
    <w:rsid w:val="006532CD"/>
    <w:rsid w:val="006D2243"/>
    <w:rsid w:val="00A43D44"/>
    <w:rsid w:val="00BF763F"/>
    <w:rsid w:val="00F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6D2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B058C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B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B058C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6D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6D2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B058C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B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B058C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6D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dod.amuta@childrenatrisk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2021-07-27T10:59:00Z</cp:lastPrinted>
  <dcterms:created xsi:type="dcterms:W3CDTF">2021-07-27T10:45:00Z</dcterms:created>
  <dcterms:modified xsi:type="dcterms:W3CDTF">2021-08-04T13:06:00Z</dcterms:modified>
</cp:coreProperties>
</file>